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1791"/>
        <w:gridCol w:w="1842"/>
        <w:gridCol w:w="1702"/>
        <w:gridCol w:w="1404"/>
      </w:tblGrid>
      <w:tr w:rsidR="00F74D33" w:rsidRPr="00F74D33" w:rsidTr="00F74D33">
        <w:trPr>
          <w:trHeight w:val="81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74D33">
              <w:rPr>
                <w:rFonts w:ascii="Calibri" w:eastAsia="Times New Roman" w:hAnsi="Calibri" w:cs="Calibri"/>
                <w:b/>
                <w:bCs/>
              </w:rPr>
              <w:t>LUNES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74D33">
              <w:rPr>
                <w:rFonts w:ascii="Calibri" w:eastAsia="Times New Roman" w:hAnsi="Calibri" w:cs="Calibri"/>
                <w:b/>
                <w:bCs/>
              </w:rPr>
              <w:t>MARTES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74D33">
              <w:rPr>
                <w:rFonts w:ascii="Calibri" w:eastAsia="Times New Roman" w:hAnsi="Calibri" w:cs="Calibri"/>
                <w:b/>
                <w:bCs/>
              </w:rPr>
              <w:t>MIERCOLES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74D33">
              <w:rPr>
                <w:rFonts w:ascii="Calibri" w:eastAsia="Times New Roman" w:hAnsi="Calibri" w:cs="Calibri"/>
                <w:b/>
                <w:bCs/>
              </w:rPr>
              <w:t>JUEVES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74D33">
              <w:rPr>
                <w:rFonts w:ascii="Calibri" w:eastAsia="Times New Roman" w:hAnsi="Calibri" w:cs="Calibri"/>
                <w:b/>
                <w:bCs/>
              </w:rPr>
              <w:t>VIERNES</w:t>
            </w:r>
          </w:p>
        </w:tc>
      </w:tr>
      <w:tr w:rsidR="00F74D33" w:rsidRPr="00F74D33" w:rsidTr="00F74D33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74D33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74D33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74D33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74D33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74D33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</w:tr>
      <w:tr w:rsidR="00F74D33" w:rsidRPr="00F74D33" w:rsidTr="00F74D33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74D33">
              <w:rPr>
                <w:rFonts w:ascii="Calibri" w:eastAsia="Times New Roman" w:hAnsi="Calibri" w:cs="Calibri"/>
                <w:b/>
                <w:bCs/>
                <w:lang w:val="es-MX"/>
              </w:rPr>
              <w:t>Matemáticas: Multiplico x 5. Videos. trabajo en cuaderno y libro, repaso de sumas dsy restas.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74D33">
              <w:rPr>
                <w:rFonts w:ascii="Calibri" w:eastAsia="Times New Roman" w:hAnsi="Calibri" w:cs="Calibri"/>
                <w:b/>
                <w:bCs/>
                <w:lang w:val="es-MX"/>
              </w:rPr>
              <w:t>Ética: El valor de la Bondad, cuento de explicación del tema y trabajo en guía, comprensión lectora.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F74D33">
              <w:rPr>
                <w:rFonts w:ascii="Calibri" w:eastAsia="Times New Roman" w:hAnsi="Calibri" w:cs="Calibri"/>
                <w:b/>
                <w:bCs/>
              </w:rPr>
              <w:t>Informatica</w:t>
            </w:r>
            <w:proofErr w:type="spellEnd"/>
            <w:r w:rsidRPr="00F74D33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74D33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castellana:Tema : El Punto : La pausa larga. Lectura página 44 y taller módulo 2 página 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F74D33">
              <w:rPr>
                <w:rFonts w:ascii="Calibri" w:eastAsia="Times New Roman" w:hAnsi="Calibri" w:cs="Calibri"/>
                <w:b/>
                <w:bCs/>
              </w:rPr>
              <w:t>Matemáticas</w:t>
            </w:r>
            <w:proofErr w:type="spellEnd"/>
            <w:r w:rsidRPr="00F74D33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</w:tr>
      <w:tr w:rsidR="00F74D33" w:rsidRPr="00F74D33" w:rsidTr="00F74D33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74D33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castellana:Actividad de repaso Sinónimos y Antónimos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74D33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F74D33">
              <w:rPr>
                <w:rFonts w:ascii="Calibri" w:eastAsia="Times New Roman" w:hAnsi="Calibri" w:cs="Calibri"/>
                <w:b/>
                <w:bCs/>
              </w:rPr>
              <w:br/>
              <w:t xml:space="preserve">Practice book </w:t>
            </w:r>
            <w:r w:rsidRPr="00F74D33">
              <w:rPr>
                <w:rFonts w:ascii="Calibri" w:eastAsia="Times New Roman" w:hAnsi="Calibri" w:cs="Calibri"/>
                <w:b/>
                <w:bCs/>
              </w:rPr>
              <w:br/>
              <w:t xml:space="preserve">Pages: 90-92 </w:t>
            </w:r>
            <w:r w:rsidRPr="00F74D33">
              <w:rPr>
                <w:rFonts w:ascii="Calibri" w:eastAsia="Times New Roman" w:hAnsi="Calibri" w:cs="Calibri"/>
                <w:b/>
                <w:bCs/>
              </w:rPr>
              <w:br/>
              <w:t>Contractions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F74D33">
              <w:rPr>
                <w:rFonts w:ascii="Calibri" w:eastAsia="Times New Roman" w:hAnsi="Calibri" w:cs="Calibri"/>
                <w:b/>
                <w:bCs/>
              </w:rPr>
              <w:t>Matemáticas</w:t>
            </w:r>
            <w:proofErr w:type="spellEnd"/>
            <w:r w:rsidRPr="00F74D33">
              <w:rPr>
                <w:rFonts w:ascii="Calibri" w:eastAsia="Times New Roman" w:hAnsi="Calibri" w:cs="Calibri"/>
                <w:b/>
                <w:bCs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74D33">
              <w:rPr>
                <w:rFonts w:ascii="Calibri" w:eastAsia="Times New Roman" w:hAnsi="Calibri" w:cs="Calibri"/>
                <w:b/>
                <w:bCs/>
              </w:rPr>
              <w:t>English</w:t>
            </w:r>
            <w:r w:rsidRPr="00F74D33">
              <w:rPr>
                <w:rFonts w:ascii="Calibri" w:eastAsia="Times New Roman" w:hAnsi="Calibri" w:cs="Calibri"/>
                <w:b/>
                <w:bCs/>
              </w:rPr>
              <w:br/>
              <w:t xml:space="preserve">Review </w:t>
            </w:r>
            <w:r w:rsidRPr="00F74D33">
              <w:rPr>
                <w:rFonts w:ascii="Calibri" w:eastAsia="Times New Roman" w:hAnsi="Calibri" w:cs="Calibri"/>
                <w:b/>
                <w:bCs/>
              </w:rPr>
              <w:br/>
              <w:t xml:space="preserve">Present simple, does and contractions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74D33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castellana: Festejo dia de las madres. </w:t>
            </w:r>
            <w:r w:rsidRPr="00F74D33">
              <w:rPr>
                <w:rFonts w:ascii="Calibri" w:eastAsia="Times New Roman" w:hAnsi="Calibri" w:cs="Calibri"/>
                <w:b/>
                <w:bCs/>
              </w:rPr>
              <w:t>(EUCARISTÍA)</w:t>
            </w:r>
          </w:p>
        </w:tc>
      </w:tr>
      <w:tr w:rsidR="00F74D33" w:rsidRPr="00F74D33" w:rsidTr="00F74D33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1C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74D33">
              <w:rPr>
                <w:rFonts w:ascii="Calibri" w:eastAsia="Times New Roman" w:hAnsi="Calibri" w:cs="Calibri"/>
                <w:b/>
                <w:bCs/>
              </w:rPr>
              <w:t xml:space="preserve">Art: </w:t>
            </w:r>
            <w:r w:rsidRPr="00F74D33">
              <w:rPr>
                <w:rFonts w:ascii="Calibri" w:eastAsia="Times New Roman" w:hAnsi="Calibri" w:cs="Calibri"/>
                <w:b/>
                <w:bCs/>
              </w:rPr>
              <w:br/>
              <w:t xml:space="preserve">Cut and stick colors paper in the fish page 22 and color the following </w:t>
            </w:r>
            <w:proofErr w:type="spellStart"/>
            <w:r w:rsidRPr="00F74D33">
              <w:rPr>
                <w:rFonts w:ascii="Calibri" w:eastAsia="Times New Roman" w:hAnsi="Calibri" w:cs="Calibri"/>
                <w:b/>
                <w:bCs/>
              </w:rPr>
              <w:t>ilustration</w:t>
            </w:r>
            <w:proofErr w:type="spellEnd"/>
            <w:r w:rsidRPr="00F74D33">
              <w:rPr>
                <w:rFonts w:ascii="Calibri" w:eastAsia="Times New Roman" w:hAnsi="Calibri" w:cs="Calibri"/>
                <w:b/>
                <w:bCs/>
              </w:rPr>
              <w:t xml:space="preserve"> using the primary and secondary colors page 23.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74D33">
              <w:rPr>
                <w:rFonts w:ascii="Calibri" w:eastAsia="Times New Roman" w:hAnsi="Calibri" w:cs="Calibri"/>
                <w:b/>
                <w:bCs/>
                <w:lang w:val="es-MX"/>
              </w:rPr>
              <w:t>Matemáticas: Actividad con unidades de mil en el cuaderno. Quiz de sumas y restas.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74D33">
              <w:rPr>
                <w:rFonts w:ascii="Calibri" w:eastAsia="Times New Roman" w:hAnsi="Calibri" w:cs="Calibri"/>
                <w:b/>
                <w:bCs/>
                <w:lang w:val="es-MX"/>
              </w:rPr>
              <w:br/>
            </w:r>
            <w:r w:rsidRPr="00F74D33">
              <w:rPr>
                <w:rFonts w:ascii="Calibri" w:eastAsia="Times New Roman" w:hAnsi="Calibri" w:cs="Calibri"/>
                <w:b/>
                <w:bCs/>
              </w:rPr>
              <w:t>Math: FESTIVO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4D33" w:rsidRPr="00F74D33" w:rsidRDefault="00F74D33" w:rsidP="00F74D33">
            <w:pPr>
              <w:spacing w:after="24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F74D33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 xml:space="preserve">Science: </w:t>
            </w:r>
            <w:proofErr w:type="spellStart"/>
            <w:r w:rsidRPr="00F74D33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Actividad</w:t>
            </w:r>
            <w:proofErr w:type="spellEnd"/>
            <w:r w:rsidRPr="00F74D33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 xml:space="preserve"> digestive system.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74D33">
              <w:rPr>
                <w:rFonts w:ascii="Calibri" w:eastAsia="Times New Roman" w:hAnsi="Calibri" w:cs="Calibri"/>
                <w:b/>
                <w:bCs/>
              </w:rPr>
              <w:t>English</w:t>
            </w:r>
          </w:p>
        </w:tc>
      </w:tr>
      <w:tr w:rsidR="00F74D33" w:rsidRPr="00F74D33" w:rsidTr="00F74D33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74D33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74D33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74D33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74D33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74D33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</w:tr>
      <w:tr w:rsidR="00F74D33" w:rsidRPr="00F74D33" w:rsidTr="00F74D33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74D33">
              <w:rPr>
                <w:rFonts w:ascii="Calibri" w:eastAsia="Times New Roman" w:hAnsi="Calibri" w:cs="Calibri"/>
                <w:b/>
                <w:bCs/>
                <w:lang w:val="es-MX"/>
              </w:rPr>
              <w:t>Sociales: Taller 11 El espacio público en cuaderno y libro, páginas 51 y 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74D33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castellana:Tema: El Punto y clases de punto. Lectura página 44 y taller en el libro página 45. </w:t>
            </w:r>
            <w:proofErr w:type="spellStart"/>
            <w:r w:rsidRPr="00F74D33">
              <w:rPr>
                <w:rFonts w:ascii="Calibri" w:eastAsia="Times New Roman" w:hAnsi="Calibri" w:cs="Calibri"/>
                <w:b/>
                <w:bCs/>
              </w:rPr>
              <w:t>Evaluación</w:t>
            </w:r>
            <w:proofErr w:type="spellEnd"/>
            <w:r w:rsidRPr="00F74D33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F74D33">
              <w:rPr>
                <w:rFonts w:ascii="Calibri" w:eastAsia="Times New Roman" w:hAnsi="Calibri" w:cs="Calibri"/>
                <w:b/>
                <w:bCs/>
              </w:rPr>
              <w:t>Sinónimos</w:t>
            </w:r>
            <w:proofErr w:type="spellEnd"/>
            <w:r w:rsidRPr="00F74D33">
              <w:rPr>
                <w:rFonts w:ascii="Calibri" w:eastAsia="Times New Roman" w:hAnsi="Calibri" w:cs="Calibri"/>
                <w:b/>
                <w:bCs/>
              </w:rPr>
              <w:t xml:space="preserve"> y </w:t>
            </w:r>
            <w:proofErr w:type="spellStart"/>
            <w:r w:rsidRPr="00F74D33">
              <w:rPr>
                <w:rFonts w:ascii="Calibri" w:eastAsia="Times New Roman" w:hAnsi="Calibri" w:cs="Calibri"/>
                <w:b/>
                <w:bCs/>
              </w:rPr>
              <w:t>Antónimos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74D33">
              <w:rPr>
                <w:rFonts w:ascii="Calibri" w:eastAsia="Times New Roman" w:hAnsi="Calibri" w:cs="Calibri"/>
                <w:b/>
                <w:bCs/>
              </w:rPr>
              <w:t>English</w:t>
            </w:r>
            <w:r w:rsidRPr="00F74D33">
              <w:rPr>
                <w:rFonts w:ascii="Calibri" w:eastAsia="Times New Roman" w:hAnsi="Calibri" w:cs="Calibri"/>
                <w:b/>
                <w:bCs/>
              </w:rPr>
              <w:br/>
              <w:t xml:space="preserve">Workshop </w:t>
            </w:r>
            <w:r w:rsidRPr="00F74D33">
              <w:rPr>
                <w:rFonts w:ascii="Calibri" w:eastAsia="Times New Roman" w:hAnsi="Calibri" w:cs="Calibri"/>
                <w:b/>
                <w:bCs/>
              </w:rPr>
              <w:br/>
              <w:t xml:space="preserve">Contractions, present simple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74D33">
              <w:rPr>
                <w:rFonts w:ascii="Calibri" w:eastAsia="Times New Roman" w:hAnsi="Calibri" w:cs="Calibri"/>
                <w:b/>
                <w:bCs/>
                <w:lang w:val="es-MX"/>
              </w:rPr>
              <w:t>EDUCACION FISICA.Dominio postural, de las distintas partes del cuerpo</w:t>
            </w:r>
            <w:r w:rsidRPr="00F74D33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y del cuerpo mismo en el espacio.</w:t>
            </w:r>
            <w:r w:rsidRPr="00F74D33">
              <w:rPr>
                <w:rFonts w:ascii="Calibri" w:eastAsia="Times New Roman" w:hAnsi="Calibri" w:cs="Calibri"/>
                <w:b/>
                <w:bCs/>
                <w:lang w:val="es-MX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F74D33">
              <w:rPr>
                <w:rFonts w:ascii="Calibri" w:eastAsia="Times New Roman" w:hAnsi="Calibri" w:cs="Calibri"/>
                <w:b/>
                <w:bCs/>
              </w:rPr>
              <w:t>Sociales</w:t>
            </w:r>
            <w:proofErr w:type="spellEnd"/>
            <w:r w:rsidRPr="00F74D33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</w:tr>
      <w:tr w:rsidR="00F74D33" w:rsidRPr="00F74D33" w:rsidTr="00F74D33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74D33">
              <w:rPr>
                <w:rFonts w:ascii="Calibri" w:eastAsia="Times New Roman" w:hAnsi="Calibri" w:cs="Calibri"/>
                <w:b/>
                <w:bCs/>
              </w:rPr>
              <w:t xml:space="preserve">Science: Lesson 18 The respiratory system. </w:t>
            </w:r>
            <w:r w:rsidRPr="00F74D33">
              <w:rPr>
                <w:rFonts w:ascii="Calibri" w:eastAsia="Times New Roman" w:hAnsi="Calibri" w:cs="Calibri"/>
                <w:b/>
                <w:bCs/>
                <w:lang w:val="es-MX"/>
              </w:rPr>
              <w:t>Videos. Actividad en el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74D33">
              <w:rPr>
                <w:rFonts w:ascii="Calibri" w:eastAsia="Times New Roman" w:hAnsi="Calibri" w:cs="Calibri"/>
                <w:b/>
                <w:bCs/>
                <w:lang w:val="es-MX"/>
              </w:rPr>
              <w:t>Religión: Los mediadores de la misericordía de Dios, trabajo en el libro, páginas 46 y47.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F74D33">
              <w:rPr>
                <w:rFonts w:ascii="Calibri" w:eastAsia="Times New Roman" w:hAnsi="Calibri" w:cs="Calibri"/>
                <w:b/>
                <w:bCs/>
              </w:rPr>
              <w:t>Lengua</w:t>
            </w:r>
            <w:proofErr w:type="spellEnd"/>
            <w:r w:rsidRPr="00F74D33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F74D33">
              <w:rPr>
                <w:rFonts w:ascii="Calibri" w:eastAsia="Times New Roman" w:hAnsi="Calibri" w:cs="Calibri"/>
                <w:b/>
                <w:bCs/>
              </w:rPr>
              <w:t>castellana:FESTIVO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74D33">
              <w:rPr>
                <w:rFonts w:ascii="Calibri" w:eastAsia="Times New Roman" w:hAnsi="Calibri" w:cs="Calibri"/>
                <w:b/>
                <w:bCs/>
                <w:lang w:val="es-MX"/>
              </w:rPr>
              <w:t>EDUCACION FISICA.Dominio postural, de las distintas partes del cuerpo</w:t>
            </w:r>
            <w:r w:rsidRPr="00F74D33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y del cuerpo mismo en el </w:t>
            </w:r>
            <w:r w:rsidRPr="00F74D33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espacio.</w:t>
            </w:r>
            <w:r w:rsidRPr="00F74D33">
              <w:rPr>
                <w:rFonts w:ascii="Calibri" w:eastAsia="Times New Roman" w:hAnsi="Calibri" w:cs="Calibri"/>
                <w:b/>
                <w:bCs/>
                <w:lang w:val="es-MX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F74D33">
              <w:rPr>
                <w:rFonts w:ascii="Calibri" w:eastAsia="Times New Roman" w:hAnsi="Calibri" w:cs="Calibri"/>
                <w:b/>
                <w:bCs/>
              </w:rPr>
              <w:lastRenderedPageBreak/>
              <w:t>Religión</w:t>
            </w:r>
            <w:proofErr w:type="spellEnd"/>
            <w:r w:rsidRPr="00F74D33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</w:tr>
      <w:tr w:rsidR="00F74D33" w:rsidRPr="00F74D33" w:rsidTr="00F74D33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74D33">
              <w:rPr>
                <w:rFonts w:ascii="Calibri" w:eastAsia="Times New Roman" w:hAnsi="Calibri" w:cs="Calibri"/>
                <w:b/>
                <w:bCs/>
              </w:rPr>
              <w:lastRenderedPageBreak/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F74D33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F74D33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F74D33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F74D33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</w:tr>
      <w:tr w:rsidR="00F74D33" w:rsidRPr="00F74D33" w:rsidTr="00F74D33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74D33">
              <w:rPr>
                <w:rFonts w:ascii="Calibri" w:eastAsia="Times New Roman" w:hAnsi="Calibri" w:cs="Calibri"/>
                <w:b/>
                <w:bCs/>
              </w:rPr>
              <w:t>English</w:t>
            </w:r>
            <w:r w:rsidRPr="00F74D33">
              <w:rPr>
                <w:rFonts w:ascii="Calibri" w:eastAsia="Times New Roman" w:hAnsi="Calibri" w:cs="Calibri"/>
                <w:b/>
                <w:bCs/>
              </w:rPr>
              <w:br/>
              <w:t xml:space="preserve">Oral presentation </w:t>
            </w:r>
            <w:r w:rsidRPr="00F74D33">
              <w:rPr>
                <w:rFonts w:ascii="Calibri" w:eastAsia="Times New Roman" w:hAnsi="Calibri" w:cs="Calibri"/>
                <w:b/>
                <w:bCs/>
              </w:rPr>
              <w:br/>
              <w:t>Does – Present simple (third person)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F74D33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  <w:t xml:space="preserve">Science: Actividad en el cuaderno (Respiratory system). </w:t>
            </w:r>
            <w:proofErr w:type="spellStart"/>
            <w:r w:rsidRPr="00F74D33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Trabajo</w:t>
            </w:r>
            <w:proofErr w:type="spellEnd"/>
            <w:r w:rsidRPr="00F74D33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 xml:space="preserve"> </w:t>
            </w:r>
            <w:proofErr w:type="spellStart"/>
            <w:r w:rsidRPr="00F74D33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en</w:t>
            </w:r>
            <w:proofErr w:type="spellEnd"/>
            <w:r w:rsidRPr="00F74D33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 xml:space="preserve"> el </w:t>
            </w:r>
            <w:proofErr w:type="spellStart"/>
            <w:r w:rsidRPr="00F74D33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libro</w:t>
            </w:r>
            <w:proofErr w:type="spellEnd"/>
            <w:r w:rsidRPr="00F74D33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F74D33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 xml:space="preserve">Science: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74D33">
              <w:rPr>
                <w:rFonts w:ascii="Calibri" w:eastAsia="Times New Roman" w:hAnsi="Calibri" w:cs="Calibri"/>
                <w:b/>
                <w:bCs/>
                <w:lang w:val="es-MX"/>
              </w:rPr>
              <w:t>Matemáticas: Refuerzo x2 x4 x8 x3, sumas y restas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F74D33">
              <w:rPr>
                <w:rFonts w:ascii="Calibri" w:eastAsia="Times New Roman" w:hAnsi="Calibri" w:cs="Calibri"/>
                <w:b/>
                <w:bCs/>
              </w:rPr>
              <w:t>Matemáticas</w:t>
            </w:r>
            <w:proofErr w:type="spellEnd"/>
            <w:r w:rsidRPr="00F74D33">
              <w:rPr>
                <w:rFonts w:ascii="Calibri" w:eastAsia="Times New Roman" w:hAnsi="Calibri" w:cs="Calibri"/>
                <w:b/>
                <w:bCs/>
              </w:rPr>
              <w:t>:</w:t>
            </w:r>
          </w:p>
        </w:tc>
      </w:tr>
      <w:tr w:rsidR="00F74D33" w:rsidRPr="00F74D33" w:rsidTr="00F74D33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D85C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F74D33">
              <w:rPr>
                <w:rFonts w:ascii="Calibri" w:eastAsia="Times New Roman" w:hAnsi="Calibri" w:cs="Calibri"/>
                <w:b/>
                <w:bCs/>
              </w:rPr>
              <w:t>Música</w:t>
            </w:r>
            <w:proofErr w:type="spellEnd"/>
            <w:r w:rsidRPr="00F74D33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F74D33">
              <w:rPr>
                <w:rFonts w:ascii="Calibri" w:eastAsia="Times New Roman" w:hAnsi="Calibri" w:cs="Calibri"/>
                <w:b/>
                <w:bCs/>
              </w:rPr>
              <w:t>carnavales</w:t>
            </w:r>
            <w:proofErr w:type="spellEnd"/>
            <w:r w:rsidRPr="00F74D33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74D33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Lugares para divertirse, libro páginas 53 y 54.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F74D33">
              <w:rPr>
                <w:rFonts w:ascii="Calibri" w:eastAsia="Times New Roman" w:hAnsi="Calibri" w:cs="Calibri"/>
                <w:b/>
                <w:bCs/>
              </w:rPr>
              <w:t>Danza</w:t>
            </w:r>
            <w:proofErr w:type="spellEnd"/>
            <w:r w:rsidRPr="00F74D33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74D33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Zonas exclusiva, libro páginas 55 y 56.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74D33">
              <w:rPr>
                <w:rFonts w:ascii="Calibri" w:eastAsia="Times New Roman" w:hAnsi="Calibri" w:cs="Calibri"/>
                <w:b/>
                <w:bCs/>
              </w:rPr>
              <w:t>English</w:t>
            </w:r>
          </w:p>
        </w:tc>
      </w:tr>
      <w:tr w:rsidR="00F74D33" w:rsidRPr="00F74D33" w:rsidTr="00F74D33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D33" w:rsidRPr="00F74D33" w:rsidTr="00F74D33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74D33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74D33">
              <w:rPr>
                <w:rFonts w:ascii="Calibri" w:eastAsia="Times New Roman" w:hAnsi="Calibri" w:cs="Calibri"/>
                <w:b/>
                <w:bCs/>
                <w:lang w:val="es-MX"/>
              </w:rPr>
              <w:t>TUTORIA: Evaluación : Sinónimos y Antónimos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74D33">
              <w:rPr>
                <w:rFonts w:ascii="Calibri" w:eastAsia="Times New Roman" w:hAnsi="Calibri" w:cs="Calibri"/>
                <w:b/>
                <w:bCs/>
              </w:rPr>
              <w:t xml:space="preserve">TUTORIA;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74D33">
              <w:rPr>
                <w:rFonts w:ascii="Calibri" w:eastAsia="Times New Roman" w:hAnsi="Calibri" w:cs="Calibri"/>
                <w:b/>
                <w:bCs/>
              </w:rPr>
              <w:t xml:space="preserve">TUTORIA: </w:t>
            </w:r>
            <w:proofErr w:type="spellStart"/>
            <w:r w:rsidRPr="00F74D33">
              <w:rPr>
                <w:rFonts w:ascii="Calibri" w:eastAsia="Times New Roman" w:hAnsi="Calibri" w:cs="Calibri"/>
                <w:b/>
                <w:bCs/>
              </w:rPr>
              <w:t>Evaluación</w:t>
            </w:r>
            <w:proofErr w:type="spellEnd"/>
            <w:r w:rsidRPr="00F74D33">
              <w:rPr>
                <w:rFonts w:ascii="Calibri" w:eastAsia="Times New Roman" w:hAnsi="Calibri" w:cs="Calibri"/>
                <w:b/>
                <w:bCs/>
              </w:rPr>
              <w:t xml:space="preserve"> Science: lesson 16, 17 (Locomotor and digestive system). </w:t>
            </w:r>
            <w:proofErr w:type="spellStart"/>
            <w:r w:rsidRPr="00F74D33">
              <w:rPr>
                <w:rFonts w:ascii="Calibri" w:eastAsia="Times New Roman" w:hAnsi="Calibri" w:cs="Calibri"/>
                <w:b/>
                <w:bCs/>
              </w:rPr>
              <w:t>Matemáticas</w:t>
            </w:r>
            <w:proofErr w:type="spellEnd"/>
            <w:r w:rsidRPr="00F74D33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F74D33">
              <w:rPr>
                <w:rFonts w:ascii="Calibri" w:eastAsia="Times New Roman" w:hAnsi="Calibri" w:cs="Calibri"/>
                <w:b/>
                <w:bCs/>
              </w:rPr>
              <w:t>evaluación</w:t>
            </w:r>
            <w:proofErr w:type="spellEnd"/>
            <w:r w:rsidRPr="00F74D33">
              <w:rPr>
                <w:rFonts w:ascii="Calibri" w:eastAsia="Times New Roman" w:hAnsi="Calibri" w:cs="Calibri"/>
                <w:b/>
                <w:bCs/>
              </w:rPr>
              <w:t xml:space="preserve"> x4 x8 x3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D33" w:rsidRPr="00F74D33" w:rsidRDefault="00F74D33" w:rsidP="00F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74D33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</w:tr>
    </w:tbl>
    <w:p w:rsidR="00344DB2" w:rsidRDefault="00344DB2">
      <w:bookmarkStart w:id="0" w:name="_GoBack"/>
      <w:bookmarkEnd w:id="0"/>
    </w:p>
    <w:sectPr w:rsidR="00344D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ogle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33"/>
    <w:rsid w:val="00344DB2"/>
    <w:rsid w:val="00F7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AC368-D743-4DCD-937A-3470D257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2D</dc:creator>
  <cp:keywords/>
  <dc:description/>
  <cp:lastModifiedBy>AULA 2D</cp:lastModifiedBy>
  <cp:revision>1</cp:revision>
  <dcterms:created xsi:type="dcterms:W3CDTF">2024-04-26T19:16:00Z</dcterms:created>
  <dcterms:modified xsi:type="dcterms:W3CDTF">2024-04-26T19:16:00Z</dcterms:modified>
</cp:coreProperties>
</file>